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/>
      </w:pPr>
      <w:r>
        <w:rPr>
          <w:b w:val="0"/>
        </w:rPr>
        <w:t>Milan Shrestha</w:t>
      </w:r>
    </w:p>
    <w:p>
      <w:pPr>
        <w:spacing w:after="0" w:before="0"/>
      </w:pPr>
      <w:r>
        <w:rPr>
          <w:b w:val="0"/>
        </w:rPr>
        <w:t>Senior Software Engineer</w:t>
      </w:r>
    </w:p>
    <w:p>
      <w:pPr>
        <w:spacing w:after="0" w:before="0"/>
      </w:pPr>
      <w:r>
        <w:rPr>
          <w:b w:val="0"/>
        </w:rPr>
        <w:t>Chicago, Illinois | (380) 218-5985 | milanshrestha837@gmail.com</w:t>
      </w:r>
    </w:p>
    <w:p>
      <w:pPr>
        <w:spacing w:after="0" w:before="0"/>
      </w:pPr>
      <w:r>
        <w:rPr>
          <w:b w:val="0"/>
        </w:rPr>
        <w:t xml:space="preserve">Portfolio: </w:t>
      </w:r>
      <w:hyperlink r:id="rId9">
        <w:r>
          <w:rPr>
            <w:color w:val="0563C1"/>
            <w:u w:val="single"/>
          </w:rPr>
          <w:t xml:space="preserve">https://milanshrestha.info</w:t>
        </w:r>
      </w:hyperlink>
      <w:r>
        <w:t xml:space="preserve"> | LinkedIn: </w:t>
      </w:r>
      <w:hyperlink r:id="rId10">
        <w:r>
          <w:rPr>
            <w:color w:val="0563C1"/>
            <w:u w:val="single"/>
          </w:rPr>
          <w:t xml:space="preserve">linkedin.com/in/milan-shrestha-545ba1145</w:t>
        </w:r>
      </w:hyperlink>
    </w:p>
    <w:p>
      <w:pPr>
        <w:spacing w:after="80" w:before="160"/>
        <w:pBdr>
          <w:bottom w:val="single" w:sz="6" w:space="1" w:color="000000"/>
        </w:pBdr>
      </w:pPr>
      <w:r>
        <w:rPr>
          <w:b/>
          <w:sz w:val="24"/>
        </w:rPr>
        <w:t>Professional Summary</w:t>
      </w:r>
    </w:p>
    <w:p>
      <w:pPr>
        <w:spacing w:after="0" w:before="0"/>
      </w:pPr>
      <w:r>
        <w:rPr>
          <w:b w:val="0"/>
        </w:rPr>
        <w:t>Senior Software Engineer with 9+ years of software development experience, including 7 in full-time industry roles, across mobile, cloud, desktop, and embedded systems. Builds customer-facing APIs and SDKs, React Native apps, scalable backends on AWS and GCP, and motion-control software (C#/.NET, WPF). Leads projects from requirements through CI/CD delivery with customers and cross-functional teams, using an AI‑Native process.</w:t>
      </w:r>
    </w:p>
    <w:p>
      <w:pPr>
        <w:spacing w:after="80" w:before="160"/>
        <w:pBdr>
          <w:bottom w:val="single" w:sz="6" w:space="1" w:color="000000"/>
        </w:pBdr>
      </w:pPr>
      <w:r>
        <w:rPr>
          <w:b/>
          <w:sz w:val="24"/>
        </w:rPr>
        <w:t>Technical Skills</w:t>
      </w:r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b/>
          <w:i/>
        </w:rPr>
        <w:t>Software Development</w:t>
      </w:r>
      <w:r>
        <w:t>: C, C++, C#, .NET, WPF, Python, Lua, Go, JavaScript/TypeScript, React.js, Next.js, Node.js, PHP, WordPress, REST APIs, MongoDB, Firestore, MySQL, SQL, Redis, Hadoop, Spark.</w:t>
      </w:r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b/>
          <w:i/>
        </w:rPr>
        <w:t>Mobile Development</w:t>
      </w:r>
      <w:r>
        <w:t>: React Native, Android (Java/Kotlin), iOS (Swift), Flutter, OTA Updates, Fastlane.</w:t>
      </w:r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b/>
          <w:i/>
        </w:rPr>
        <w:t>Cloud Applications &amp; DevOps</w:t>
      </w:r>
      <w:r>
        <w:t>: AWS (SNS, Elastic Beanstalk, Route 53, IoT), GCP, Firebase, Docker, CI/CD, GitHub Actions, Git, System Design.</w:t>
      </w:r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b/>
          <w:i/>
        </w:rPr>
        <w:t>AI &amp; Automation</w:t>
      </w:r>
      <w:r>
        <w:t>: AWS Bedrock, RAG, PyTorch, LoRA, Hugging Face, LLM Fine-Tuning, Prompt Engineering, LangChain, OpenAI APIs, Vertex AI, Ollama, n8n.</w:t>
      </w:r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b/>
          <w:i/>
        </w:rPr>
        <w:t>AI-Native Software Development</w:t>
      </w:r>
      <w:r>
        <w:t>: AI-assisted design, coding, code review, and testing (Claude, Cursor).</w:t>
      </w:r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b/>
          <w:i/>
        </w:rPr>
        <w:t>IoT &amp; Firmware</w:t>
      </w:r>
      <w:r>
        <w:t>: C++, Arduino, ESP32 (Espressif IDF), BLE, MQTT, KiCad PCB Design, Fusion 360.</w:t>
      </w:r>
    </w:p>
    <w:p>
      <w:pPr>
        <w:spacing w:after="80" w:before="160"/>
        <w:pBdr>
          <w:bottom w:val="single" w:sz="6" w:space="1" w:color="000000"/>
        </w:pBdr>
      </w:pPr>
      <w:r>
        <w:rPr>
          <w:b/>
          <w:sz w:val="24"/>
        </w:rPr>
        <w:t>Work Experience</w:t>
      </w:r>
    </w:p>
    <w:p>
      <w:pPr>
        <w:tabs>
          <w:tab w:pos="10469" w:val="right"/>
        </w:tabs>
        <w:spacing w:after="80" w:before="120"/>
      </w:pPr>
      <w:r>
        <w:rPr>
          <w:b/>
        </w:rPr>
        <w:t>Senior Software Engineer - Hengstler Dynapar (Chicago, Illinois)</w:t>
        <w:tab/>
        <w:t>Oct 2022 – Present</w:t>
      </w:r>
    </w:p>
    <w:p>
      <w:pPr>
        <w:spacing w:after="40" w:before="60"/>
        <w:ind w:left="360"/>
      </w:pPr>
      <w:r>
        <w:rPr>
          <w:b/>
          <w:i/>
        </w:rPr>
        <w:t>Dover Motion: SixAlign &amp; MotionSynergy (Fiber Alignment, Motion Control)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Developed the customer API layer for SixAlign, Dover Motion’s fiber alignment product, giving customers a .NET interface to integrate and automate precision fiber alignment.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Coordinated with the solution architect to add kinematic modes that drive compensation, improving how the system adjusts and holds fiber alignment.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Translated customer requirements into solution architecture and design, delivering the API layer in a short timeline using an AI-Native Software Development process.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Implemented MotionSynergy API and GUI features (WPF/C#) and motion-control automation modules (C++, C#, Lua, XML) for Smart Stage XY systems, plus customer bug fixes and code reviews.</w:t>
      </w:r>
    </w:p>
    <w:p>
      <w:pPr>
        <w:spacing w:after="40" w:before="60"/>
        <w:ind w:left="360"/>
      </w:pPr>
      <w:r>
        <w:rPr>
          <w:b/>
          <w:i/>
        </w:rPr>
        <w:t>Tracmile: IoT Fleet Tracking Platform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Led design, development, and maintenance of the Tracmile iOS and Android apps in React Native, and created a white-label workflow to ship the same app to different customers with their own feature subset and branding.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Built the backend APIs and services with Node.js, MongoDB, MQTT, AWS (SNS, Elastic Beanstalk, Route 53), and Firebase for real-time location and telemetry tracking.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Delivered production releases via CI/CD and automated deployments, partnering with firmware, hardware, and product teams to troubleshoot device-to-cloud flows.</w:t>
      </w:r>
    </w:p>
    <w:p>
      <w:pPr>
        <w:spacing w:after="40" w:before="60"/>
        <w:ind w:left="360"/>
      </w:pPr>
      <w:r>
        <w:rPr>
          <w:b/>
          <w:i/>
        </w:rPr>
        <w:t>C56 Printer Android SDK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Sole engineer from PRD to delivery: planned the project, gathered requirements, and worked directly with the customer’s engineering team.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Built an Android SDK (Kotlin/Java) that made the C56 printer easy to integrate on the customer’s Android-based Elo devices for laundromats, reducing integration time by 50% through standard APIs and documentation.</w:t>
      </w:r>
    </w:p>
    <w:p>
      <w:pPr>
        <w:tabs>
          <w:tab w:pos="10469" w:val="right"/>
        </w:tabs>
        <w:spacing w:after="80" w:before="120"/>
      </w:pPr>
      <w:r>
        <w:rPr>
          <w:b/>
        </w:rPr>
        <w:t>Software Design Engineer II - Tektronix (India)</w:t>
        <w:tab/>
        <w:t>Jun 2021 - Oct 2022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Improved mobile platform performance and maintainability, aligning software delivery with manufacturing workflows across engineering and operations teams.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Owned delivery of warehouse process-tracking system for a German manufacturing plant, leading interns and delivering production-ready releases under FBS Kaizen.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Established CI/CD and secure engineering practices for mobile and backend on AWS and Firebase.</w:t>
      </w:r>
    </w:p>
    <w:p>
      <w:pPr>
        <w:tabs>
          <w:tab w:pos="10469" w:val="right"/>
        </w:tabs>
        <w:spacing w:after="80" w:before="120"/>
      </w:pPr>
      <w:r>
        <w:rPr>
          <w:b/>
        </w:rPr>
        <w:t>Lead Mobile Application Engineer - Stylelife Technologies (India)</w:t>
        <w:tab/>
        <w:t>Nov 2020 - Jun 2021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Led a 4-person team across backend, mobile, and web for a lifestyle event booking platform, owning mobile architecture, code reviews, and 2-week sprint execution.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Delivered the cross-platform app to 10,000+ users with a 95% crash-free rate, integrating REST APIs, push notifications, and analytics.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Owned releases to the Google Play Store and Apple App Store, plus monitoring and production issue triage to maintain stability.</w:t>
      </w:r>
    </w:p>
    <w:p>
      <w:pPr>
        <w:tabs>
          <w:tab w:pos="10469" w:val="right"/>
        </w:tabs>
        <w:spacing w:after="80" w:before="120"/>
      </w:pPr>
      <w:r>
        <w:rPr>
          <w:b/>
        </w:rPr>
        <w:t>Android Application Developer - Digi Retail (India)</w:t>
        <w:tab/>
        <w:t>Jul 2019 - Jul 2020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Built Android commerce features for 1,000+ SMBs and improved UI performance by 30%.</w:t>
      </w:r>
    </w:p>
    <w:p>
      <w:pPr>
        <w:tabs>
          <w:tab w:pos="10469" w:val="right"/>
        </w:tabs>
        <w:spacing w:after="80" w:before="120"/>
      </w:pPr>
      <w:r>
        <w:rPr>
          <w:b/>
        </w:rPr>
        <w:t>Android Developer Intern - Kloh, Event Planning Company (India)</w:t>
        <w:tab/>
        <w:t>3-Month Internship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Built an Android in-app chat system using Firebase, with backend support for messaging.</w:t>
      </w:r>
    </w:p>
    <w:p>
      <w:pPr>
        <w:tabs>
          <w:tab w:pos="10469" w:val="right"/>
        </w:tabs>
        <w:spacing w:after="80" w:before="120"/>
      </w:pPr>
      <w:r>
        <w:rPr>
          <w:b/>
        </w:rPr>
        <w:t>Freelance Software Developer (Contract) - Self-Employed (India)</w:t>
        <w:tab/>
        <w:t>2016 - 2019</w:t>
      </w:r>
    </w:p>
    <w:p>
      <w:pPr>
        <w:tabs>
          <w:tab w:pos="1080" w:val="left"/>
        </w:tabs>
        <w:spacing w:after="40" w:before="0"/>
        <w:ind w:left="1080" w:hanging="360"/>
      </w:pPr>
      <w:r>
        <w:t>-</w:t>
        <w:tab/>
        <w:t>Built websites and apps for small businesses with PHP, WordPress, and MySQL during a CS degree.</w:t>
      </w:r>
    </w:p>
    <w:p>
      <w:pPr>
        <w:spacing w:after="80" w:before="160"/>
        <w:pBdr>
          <w:bottom w:val="single" w:sz="6" w:space="1" w:color="000000"/>
        </w:pBdr>
      </w:pPr>
      <w:r>
        <w:rPr>
          <w:b/>
          <w:sz w:val="24"/>
        </w:rPr>
        <w:t>Projects</w:t>
      </w:r>
    </w:p>
    <w:p>
      <w:pPr>
        <w:spacing w:after="40" w:before="60"/>
        <w:ind w:left="360"/>
      </w:pPr>
      <w:r>
        <w:rPr>
          <w:b/>
          <w:i/>
        </w:rPr>
        <w:t>Hengstler Dynapar</w:t>
      </w:r>
    </w:p>
    <w:p>
      <w:pPr>
        <w:tabs>
          <w:tab w:pos="720" w:val="left"/>
        </w:tabs>
        <w:spacing w:after="40" w:before="0"/>
        <w:ind w:left="720" w:hanging="360"/>
      </w:pPr>
      <w:r>
        <w:t>-</w:t>
        <w:tab/>
        <w:t>Tracmile (IoT Fleet Tracking): React Native iOS/Android apps with real-time device tracking.</w:t>
      </w:r>
    </w:p>
    <w:p>
      <w:pPr>
        <w:tabs>
          <w:tab w:pos="1080" w:val="left"/>
        </w:tabs>
        <w:spacing w:after="0" w:before="0"/>
        <w:ind w:left="1080" w:hanging="360"/>
      </w:pPr>
      <w:r>
        <w:t>•</w:t>
        <w:tab/>
        <w:t xml:space="preserve">Android: </w:t>
      </w:r>
      <w:hyperlink r:id="rId11">
        <w:r>
          <w:rPr>
            <w:color w:val="0563C1"/>
            <w:u w:val="single"/>
            <w:sz w:val="18"/>
          </w:rPr>
          <w:t xml:space="preserve">https://bit.ly/tracmile_android</w:t>
        </w:r>
      </w:hyperlink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  <w:t xml:space="preserve">iOS: </w:t>
      </w:r>
      <w:hyperlink r:id="rId12">
        <w:r>
          <w:rPr>
            <w:color w:val="0563C1"/>
            <w:u w:val="single"/>
            <w:sz w:val="18"/>
          </w:rPr>
          <w:t xml:space="preserve">https://bit.ly/tracmile-ios</w:t>
        </w:r>
      </w:hyperlink>
    </w:p>
    <w:p>
      <w:pPr>
        <w:tabs>
          <w:tab w:pos="720" w:val="left"/>
        </w:tabs>
        <w:spacing w:after="40" w:before="0"/>
        <w:ind w:left="720" w:hanging="360"/>
      </w:pPr>
      <w:r>
        <w:t>-</w:t>
        <w:tab/>
        <w:t>Fiber Alignment with SixAlign: Customer API layer for Dover Motion’s six-axis alignment system.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  <w:t xml:space="preserve">Product: </w:t>
      </w:r>
      <w:hyperlink r:id="rId13">
        <w:r>
          <w:rPr>
            <w:color w:val="0563C1"/>
            <w:u w:val="single"/>
            <w:sz w:val="18"/>
          </w:rPr>
          <w:t xml:space="preserve">https://bit.ly/six-align-fiber-alignment</w:t>
        </w:r>
      </w:hyperlink>
    </w:p>
    <w:p>
      <w:pPr>
        <w:tabs>
          <w:tab w:pos="720" w:val="left"/>
        </w:tabs>
        <w:spacing w:after="40" w:before="0"/>
        <w:ind w:left="720" w:hanging="360"/>
      </w:pPr>
      <w:r>
        <w:t>-</w:t>
        <w:tab/>
        <w:t>MotionSynergy API: Motion control software API and GUI features for Dover Motion stages.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  <w:t xml:space="preserve">Product: </w:t>
      </w:r>
      <w:hyperlink r:id="rId14">
        <w:r>
          <w:rPr>
            <w:color w:val="0563C1"/>
            <w:u w:val="single"/>
            <w:sz w:val="18"/>
          </w:rPr>
          <w:t xml:space="preserve">https://bit.ly/dover-motion-software</w:t>
        </w:r>
      </w:hyperlink>
    </w:p>
    <w:p>
      <w:pPr>
        <w:tabs>
          <w:tab w:pos="720" w:val="left"/>
        </w:tabs>
        <w:spacing w:after="40" w:before="0"/>
        <w:ind w:left="720" w:hanging="360"/>
      </w:pPr>
      <w:r>
        <w:t>-</w:t>
        <w:tab/>
        <w:t>C56 Printer Android SDK: Android SDK for Hengstler’s C56 thermal printer.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  <w:t xml:space="preserve">Project: </w:t>
      </w:r>
      <w:hyperlink r:id="rId15">
        <w:r>
          <w:rPr>
            <w:color w:val="0563C1"/>
            <w:u w:val="single"/>
            <w:sz w:val="18"/>
          </w:rPr>
          <w:t xml:space="preserve">https://bit.ly/c56-hardware</w:t>
        </w:r>
      </w:hyperlink>
    </w:p>
    <w:p>
      <w:pPr>
        <w:spacing w:after="40" w:before="60"/>
        <w:ind w:left="360"/>
      </w:pPr>
      <w:r>
        <w:rPr>
          <w:b/>
          <w:i/>
        </w:rPr>
        <w:t>Stylelife Technologies</w:t>
      </w:r>
    </w:p>
    <w:p>
      <w:pPr>
        <w:tabs>
          <w:tab w:pos="720" w:val="left"/>
        </w:tabs>
        <w:spacing w:after="40" w:before="0"/>
        <w:ind w:left="720" w:hanging="360"/>
      </w:pPr>
      <w:r>
        <w:t>-</w:t>
        <w:tab/>
        <w:t>IAmAlive: Lifestyle event booking platform with cross-platform mobile apps, backend, and web.</w:t>
      </w:r>
    </w:p>
    <w:p>
      <w:pPr>
        <w:tabs>
          <w:tab w:pos="1080" w:val="left"/>
        </w:tabs>
        <w:spacing w:after="0" w:before="0"/>
        <w:ind w:left="1080" w:hanging="360"/>
      </w:pPr>
      <w:r>
        <w:t>•</w:t>
        <w:tab/>
        <w:t xml:space="preserve">Product: </w:t>
      </w:r>
      <w:hyperlink r:id="rId16">
        <w:r>
          <w:rPr>
            <w:color w:val="0563C1"/>
            <w:u w:val="single"/>
            <w:sz w:val="18"/>
          </w:rPr>
          <w:t xml:space="preserve">https://www.iamalive.app/</w:t>
        </w:r>
      </w:hyperlink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  <w:t xml:space="preserve">Android: </w:t>
      </w:r>
      <w:hyperlink r:id="rId17">
        <w:r>
          <w:rPr>
            <w:color w:val="0563C1"/>
            <w:u w:val="single"/>
            <w:sz w:val="18"/>
          </w:rPr>
          <w:t xml:space="preserve">https://bit.ly/iamaliveapp</w:t>
        </w:r>
      </w:hyperlink>
    </w:p>
    <w:p>
      <w:pPr>
        <w:spacing w:after="40" w:before="60"/>
        <w:ind w:left="360"/>
      </w:pPr>
      <w:r>
        <w:rPr>
          <w:b/>
          <w:i/>
        </w:rPr>
        <w:t>Digi Retail</w:t>
      </w:r>
    </w:p>
    <w:p>
      <w:pPr>
        <w:tabs>
          <w:tab w:pos="720" w:val="left"/>
        </w:tabs>
        <w:spacing w:after="40" w:before="0"/>
        <w:ind w:left="720" w:hanging="360"/>
      </w:pPr>
      <w:r>
        <w:t>-</w:t>
        <w:tab/>
        <w:t>Indian Billing App: Android billing app for SMBs; built and shipped features.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  <w:t xml:space="preserve">Product: </w:t>
      </w:r>
      <w:hyperlink r:id="rId18">
        <w:r>
          <w:rPr>
            <w:color w:val="0563C1"/>
            <w:u w:val="single"/>
            <w:sz w:val="18"/>
          </w:rPr>
          <w:t xml:space="preserve">https://bit.ly/indianbilling</w:t>
        </w:r>
      </w:hyperlink>
    </w:p>
    <w:p>
      <w:pPr>
        <w:spacing w:after="40" w:before="60"/>
        <w:ind w:left="360"/>
      </w:pPr>
      <w:r>
        <w:rPr>
          <w:b/>
          <w:i/>
        </w:rPr>
        <w:t>Sthalabs (Weekend Project)</w:t>
      </w:r>
    </w:p>
    <w:p>
      <w:pPr>
        <w:tabs>
          <w:tab w:pos="720" w:val="left"/>
        </w:tabs>
        <w:spacing w:after="40" w:before="0"/>
        <w:ind w:left="720" w:hanging="360"/>
      </w:pPr>
      <w:r>
        <w:t>-</w:t>
        <w:tab/>
        <w:t>WayGo: ESP32 BLE navigation device for riders with a companion app; leading PCB design (KiCad), firmware, and enclosure (Fusion 360).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  <w:t xml:space="preserve">Product: </w:t>
      </w:r>
      <w:hyperlink r:id="rId19">
        <w:r>
          <w:rPr>
            <w:color w:val="0563C1"/>
            <w:u w:val="single"/>
            <w:sz w:val="18"/>
          </w:rPr>
          <w:t xml:space="preserve">https://sthalabs.com</w:t>
        </w:r>
      </w:hyperlink>
    </w:p>
    <w:p>
      <w:pPr>
        <w:spacing w:after="80" w:before="160"/>
        <w:pBdr>
          <w:bottom w:val="single" w:sz="6" w:space="1" w:color="000000"/>
        </w:pBdr>
      </w:pPr>
      <w:r>
        <w:rPr>
          <w:b/>
          <w:sz w:val="24"/>
        </w:rPr>
        <w:t>Education</w:t>
      </w:r>
    </w:p>
    <w:p>
      <w:pPr>
        <w:tabs>
          <w:tab w:pos="10469" w:val="right"/>
        </w:tabs>
        <w:spacing w:after="0" w:before="0"/>
      </w:pPr>
      <w:r>
        <w:t>Visvesvaraya Technological University - Bangalore, India</w:t>
        <w:tab/>
      </w:r>
      <w:r>
        <w:rPr>
          <w:b/>
        </w:rPr>
        <w:t>Jul 2019</w:t>
      </w:r>
    </w:p>
    <w:p>
      <w:pPr>
        <w:spacing w:after="0" w:before="0"/>
      </w:pPr>
      <w:r>
        <w:rPr>
          <w:b w:val="0"/>
        </w:rPr>
        <w:t>Bachelor of Engineering in Computer Science</w:t>
      </w:r>
    </w:p>
    <w:p>
      <w:pPr>
        <w:spacing w:after="80" w:before="160"/>
        <w:pBdr>
          <w:bottom w:val="single" w:sz="6" w:space="1" w:color="000000"/>
        </w:pBdr>
      </w:pPr>
      <w:r>
        <w:rPr>
          <w:b/>
          <w:sz w:val="24"/>
        </w:rPr>
        <w:t>Awards &amp; Certifications</w:t>
      </w:r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rFonts w:ascii="Google Sans Medium" w:hAnsi="Google Sans Medium"/>
          <w:i/>
        </w:rPr>
        <w:t>Fortive Disruptor Innovation Award - Bronze Winner (2021)</w:t>
      </w:r>
      <w:r>
        <w:t>: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</w:r>
      <w:hyperlink r:id="rId20">
        <w:r>
          <w:rPr>
            <w:color w:val="0563C1"/>
            <w:u w:val="single"/>
            <w:sz w:val="18"/>
          </w:rPr>
          <w:t xml:space="preserve">https://drive.google.com/file/d/1eY1J6P14oQKac9mnHFH2CvSvppsNbdDu/view</w:t>
        </w:r>
      </w:hyperlink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rFonts w:ascii="Google Sans Medium" w:hAnsi="Google Sans Medium"/>
          <w:i/>
        </w:rPr>
        <w:t>Google Cloud Engineer Certification</w:t>
      </w:r>
      <w:r>
        <w:t>: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</w:r>
      <w:hyperlink r:id="rId21">
        <w:r>
          <w:rPr>
            <w:color w:val="0563C1"/>
            <w:u w:val="single"/>
            <w:sz w:val="18"/>
          </w:rPr>
          <w:t xml:space="preserve">https://credly.com/badges/a939be31-be5b-485e-95ea-1757ebbc0f38/public_url</w:t>
        </w:r>
      </w:hyperlink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rFonts w:ascii="Google Sans Medium" w:hAnsi="Google Sans Medium"/>
          <w:i/>
        </w:rPr>
        <w:t>Certivo (PSL Growth Accelerator)</w:t>
      </w:r>
      <w:r>
        <w:t>: One of 4 key members who took Certivo from hackathon idea to Best Project of the Month at PSL, with top ratings from investors and judges.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</w:r>
      <w:hyperlink r:id="rId22">
        <w:r>
          <w:rPr>
            <w:color w:val="0563C1"/>
            <w:u w:val="single"/>
            <w:sz w:val="18"/>
          </w:rPr>
          <w:t xml:space="preserve">https://www.certivo.com/</w:t>
        </w:r>
      </w:hyperlink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rFonts w:ascii="Google Sans Medium" w:hAnsi="Google Sans Medium"/>
          <w:i/>
        </w:rPr>
        <w:t>Building Generative AI-Powered Applications with Python</w:t>
      </w:r>
      <w:r>
        <w:t>: Coursera, Dec 2025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</w:r>
      <w:hyperlink r:id="rId23">
        <w:r>
          <w:rPr>
            <w:color w:val="0563C1"/>
            <w:u w:val="single"/>
            <w:sz w:val="18"/>
          </w:rPr>
          <w:t xml:space="preserve">https://bit.ly/building-genai-apps</w:t>
        </w:r>
      </w:hyperlink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rFonts w:ascii="Google Sans Medium" w:hAnsi="Google Sans Medium"/>
          <w:i/>
        </w:rPr>
        <w:t>Python Project for AI and Application Development</w:t>
      </w:r>
      <w:r>
        <w:t>: Coursera, Dec 2025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</w:r>
      <w:hyperlink r:id="rId24">
        <w:r>
          <w:rPr>
            <w:color w:val="0563C1"/>
            <w:u w:val="single"/>
            <w:sz w:val="18"/>
          </w:rPr>
          <w:t xml:space="preserve">https://bit.ly/python-ai-badge</w:t>
        </w:r>
      </w:hyperlink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rFonts w:ascii="Google Sans Medium" w:hAnsi="Google Sans Medium"/>
          <w:i/>
        </w:rPr>
        <w:t>Python for Data Science, AI &amp; Development</w:t>
      </w:r>
      <w:r>
        <w:t>: IBM, Sep 2025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</w:r>
      <w:hyperlink r:id="rId25">
        <w:r>
          <w:rPr>
            <w:color w:val="0563C1"/>
            <w:u w:val="single"/>
            <w:sz w:val="18"/>
          </w:rPr>
          <w:t xml:space="preserve">https://bit.ly/coursera_cert</w:t>
        </w:r>
      </w:hyperlink>
    </w:p>
    <w:p>
      <w:pPr>
        <w:tabs>
          <w:tab w:pos="720" w:val="left"/>
        </w:tabs>
        <w:spacing w:after="0" w:before="0"/>
        <w:ind w:left="720" w:hanging="360"/>
      </w:pPr>
      <w:r>
        <w:t>-</w:t>
        <w:tab/>
      </w:r>
      <w:r>
        <w:rPr>
          <w:rFonts w:ascii="Google Sans Medium" w:hAnsi="Google Sans Medium"/>
          <w:i/>
        </w:rPr>
        <w:t>Generative AI: Prompt Engineering</w:t>
      </w:r>
      <w:r>
        <w:t>: IBM, Sep 2025</w:t>
      </w:r>
    </w:p>
    <w:p>
      <w:pPr>
        <w:tabs>
          <w:tab w:pos="1080" w:val="left"/>
        </w:tabs>
        <w:spacing w:after="40" w:before="0"/>
        <w:ind w:left="1080" w:hanging="360"/>
      </w:pPr>
      <w:r>
        <w:t>•</w:t>
        <w:tab/>
      </w:r>
      <w:hyperlink r:id="rId26">
        <w:r>
          <w:rPr>
            <w:color w:val="0563C1"/>
            <w:u w:val="single"/>
            <w:sz w:val="18"/>
          </w:rPr>
          <w:t xml:space="preserve">https://bit.ly/coursera-badge</w:t>
        </w:r>
      </w:hyperlink>
    </w:p>
    <w:sectPr w:rsidR="00FC693F" w:rsidRPr="0006063C" w:rsidSect="00034616">
      <w:pgSz w:w="11909" w:h="16834"/>
      <w:pgMar w:top="648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Google Sans" w:hAnsi="Google Sans" w:eastAsia="Google San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ilanshrestha.info" TargetMode="External"/><Relationship Id="rId10" Type="http://schemas.openxmlformats.org/officeDocument/2006/relationships/hyperlink" Target="https://linkedin.com/in/milan-shrestha-545ba1145" TargetMode="External"/><Relationship Id="rId11" Type="http://schemas.openxmlformats.org/officeDocument/2006/relationships/hyperlink" Target="https://bit.ly/tracmile_android" TargetMode="External"/><Relationship Id="rId12" Type="http://schemas.openxmlformats.org/officeDocument/2006/relationships/hyperlink" Target="https://bit.ly/tracmile-ios" TargetMode="External"/><Relationship Id="rId13" Type="http://schemas.openxmlformats.org/officeDocument/2006/relationships/hyperlink" Target="https://bit.ly/six-align-fiber-alignment" TargetMode="External"/><Relationship Id="rId14" Type="http://schemas.openxmlformats.org/officeDocument/2006/relationships/hyperlink" Target="https://bit.ly/dover-motion-software" TargetMode="External"/><Relationship Id="rId15" Type="http://schemas.openxmlformats.org/officeDocument/2006/relationships/hyperlink" Target="https://bit.ly/c56-hardware" TargetMode="External"/><Relationship Id="rId16" Type="http://schemas.openxmlformats.org/officeDocument/2006/relationships/hyperlink" Target="https://www.iamalive.app/" TargetMode="External"/><Relationship Id="rId17" Type="http://schemas.openxmlformats.org/officeDocument/2006/relationships/hyperlink" Target="https://bit.ly/iamaliveapp" TargetMode="External"/><Relationship Id="rId18" Type="http://schemas.openxmlformats.org/officeDocument/2006/relationships/hyperlink" Target="https://bit.ly/indianbilling" TargetMode="External"/><Relationship Id="rId19" Type="http://schemas.openxmlformats.org/officeDocument/2006/relationships/hyperlink" Target="https://sthalabs.com" TargetMode="External"/><Relationship Id="rId20" Type="http://schemas.openxmlformats.org/officeDocument/2006/relationships/hyperlink" Target="https://drive.google.com/file/d/1eY1J6P14oQKac9mnHFH2CvSvppsNbdDu/view" TargetMode="External"/><Relationship Id="rId21" Type="http://schemas.openxmlformats.org/officeDocument/2006/relationships/hyperlink" Target="https://credly.com/badges/a939be31-be5b-485e-95ea-1757ebbc0f38/public_url" TargetMode="External"/><Relationship Id="rId22" Type="http://schemas.openxmlformats.org/officeDocument/2006/relationships/hyperlink" Target="https://www.certivo.com/" TargetMode="External"/><Relationship Id="rId23" Type="http://schemas.openxmlformats.org/officeDocument/2006/relationships/hyperlink" Target="https://bit.ly/building-genai-apps" TargetMode="External"/><Relationship Id="rId24" Type="http://schemas.openxmlformats.org/officeDocument/2006/relationships/hyperlink" Target="https://bit.ly/python-ai-badge" TargetMode="External"/><Relationship Id="rId25" Type="http://schemas.openxmlformats.org/officeDocument/2006/relationships/hyperlink" Target="https://bit.ly/coursera_cert" TargetMode="External"/><Relationship Id="rId26" Type="http://schemas.openxmlformats.org/officeDocument/2006/relationships/hyperlink" Target="https://bit.ly/coursera-badg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